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84C" w:rsidRPr="00B83EB0" w:rsidRDefault="0042307A" w:rsidP="002038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  <w:r w:rsidR="0020384C">
        <w:rPr>
          <w:rFonts w:ascii="Times New Roman" w:hAnsi="Times New Roman"/>
          <w:sz w:val="28"/>
          <w:szCs w:val="28"/>
        </w:rPr>
        <w:t xml:space="preserve"> </w:t>
      </w:r>
    </w:p>
    <w:p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307A" w:rsidRDefault="0042307A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42307A" w:rsidRDefault="0042307A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МИНИСТРЛЕР КАБИНЕТИНИН ТОКТОМУ</w:t>
      </w:r>
    </w:p>
    <w:p w:rsidR="0020384C" w:rsidRDefault="0020384C" w:rsidP="002038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384C" w:rsidRPr="00C602E9" w:rsidRDefault="00C602E9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0384C">
        <w:rPr>
          <w:rFonts w:ascii="Times New Roman" w:hAnsi="Times New Roman"/>
          <w:b/>
          <w:sz w:val="28"/>
          <w:szCs w:val="28"/>
        </w:rPr>
        <w:t>«</w:t>
      </w:r>
      <w:r w:rsidR="0042307A">
        <w:rPr>
          <w:rFonts w:ascii="Times New Roman" w:hAnsi="Times New Roman"/>
          <w:b/>
          <w:sz w:val="28"/>
          <w:szCs w:val="28"/>
          <w:lang w:val="ky-KG"/>
        </w:rPr>
        <w:t>Экономикалык мүнөздөгү чектөөчү шарттарында мамлекеттик колдоонун чаралары жөнүндө</w:t>
      </w:r>
      <w:r w:rsidR="0020384C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Мыйзам долбоору тууралуу</w:t>
      </w:r>
    </w:p>
    <w:p w:rsidR="0020384C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84C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84C" w:rsidRPr="00EE0AA3" w:rsidRDefault="0042307A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Конституциясынын </w:t>
      </w:r>
      <w:r>
        <w:rPr>
          <w:rFonts w:ascii="Times New Roman" w:hAnsi="Times New Roman"/>
          <w:sz w:val="28"/>
          <w:szCs w:val="28"/>
        </w:rPr>
        <w:t>85, 86</w:t>
      </w:r>
      <w:r>
        <w:rPr>
          <w:rFonts w:ascii="Times New Roman" w:hAnsi="Times New Roman"/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</w:p>
    <w:p w:rsidR="0020384C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82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«</w:t>
      </w:r>
      <w:r w:rsidR="0032368E" w:rsidRPr="0032368E">
        <w:rPr>
          <w:rFonts w:ascii="Times New Roman" w:hAnsi="Times New Roman"/>
          <w:sz w:val="28"/>
          <w:szCs w:val="28"/>
          <w:lang w:val="ky-KG"/>
        </w:rPr>
        <w:t>Экономикалык мүнөздөгү чектөөчү шарттар</w:t>
      </w:r>
      <w:bookmarkStart w:id="0" w:name="_GoBack"/>
      <w:bookmarkEnd w:id="0"/>
      <w:r w:rsidR="0032368E" w:rsidRPr="0032368E">
        <w:rPr>
          <w:rFonts w:ascii="Times New Roman" w:hAnsi="Times New Roman"/>
          <w:sz w:val="28"/>
          <w:szCs w:val="28"/>
          <w:lang w:val="ky-KG"/>
        </w:rPr>
        <w:t>ында мамлекеттик колдоонун чаралары жөнүндө</w:t>
      </w:r>
      <w:r>
        <w:rPr>
          <w:rFonts w:ascii="Times New Roman" w:hAnsi="Times New Roman"/>
          <w:sz w:val="28"/>
          <w:szCs w:val="28"/>
        </w:rPr>
        <w:t>»</w:t>
      </w:r>
      <w:r w:rsidR="0042307A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 долбоору жактырылсын</w:t>
      </w:r>
      <w:r>
        <w:rPr>
          <w:rFonts w:ascii="Times New Roman" w:hAnsi="Times New Roman"/>
          <w:sz w:val="28"/>
          <w:szCs w:val="28"/>
        </w:rPr>
        <w:t>.</w:t>
      </w:r>
    </w:p>
    <w:p w:rsidR="0020384C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E0AA3">
        <w:rPr>
          <w:rFonts w:ascii="Times New Roman" w:hAnsi="Times New Roman"/>
          <w:sz w:val="28"/>
          <w:szCs w:val="28"/>
        </w:rPr>
        <w:t xml:space="preserve">. </w:t>
      </w:r>
      <w:r w:rsidR="0042307A">
        <w:rPr>
          <w:rFonts w:ascii="Times New Roman" w:hAnsi="Times New Roman"/>
          <w:sz w:val="28"/>
          <w:szCs w:val="28"/>
          <w:lang w:val="ky-KG"/>
        </w:rPr>
        <w:t>Аталган мыйзам долбоору Кыргыз Республикасынын Жогорку Кеңешине кароого киргизилсин</w:t>
      </w:r>
      <w:r w:rsidRPr="00EE0AA3">
        <w:rPr>
          <w:rFonts w:ascii="Times New Roman" w:hAnsi="Times New Roman"/>
          <w:sz w:val="28"/>
          <w:szCs w:val="28"/>
        </w:rPr>
        <w:t>.</w:t>
      </w:r>
    </w:p>
    <w:p w:rsidR="0020384C" w:rsidRPr="00EE0AA3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F4E43">
        <w:rPr>
          <w:rFonts w:ascii="Times New Roman" w:hAnsi="Times New Roman"/>
          <w:sz w:val="28"/>
          <w:szCs w:val="28"/>
        </w:rPr>
        <w:t>.</w:t>
      </w:r>
      <w:r w:rsidRPr="00EE0AA3">
        <w:rPr>
          <w:rFonts w:ascii="Times New Roman" w:hAnsi="Times New Roman"/>
          <w:sz w:val="28"/>
          <w:szCs w:val="28"/>
        </w:rPr>
        <w:t xml:space="preserve"> </w:t>
      </w:r>
      <w:r w:rsidR="0042307A">
        <w:rPr>
          <w:rFonts w:ascii="Times New Roman" w:hAnsi="Times New Roman"/>
          <w:sz w:val="28"/>
          <w:szCs w:val="28"/>
          <w:lang w:val="ky-KG"/>
        </w:rPr>
        <w:t>Аталган мыйзам долбоору Кыргыз Республикасынын Жогорку Кеңешинде каралган учурда Кыргыз Республикасынын экономика жана коммерция министри жана Кыргыз Республикасынын финансы министри Кыргыз Республикасынын Министрлер Кабинетинин расмий өкүлдөрү болуп дайындалсын</w:t>
      </w:r>
      <w:r w:rsidRPr="00EE0AA3">
        <w:rPr>
          <w:rFonts w:ascii="Times New Roman" w:hAnsi="Times New Roman"/>
          <w:sz w:val="28"/>
          <w:szCs w:val="28"/>
        </w:rPr>
        <w:t>.</w:t>
      </w:r>
    </w:p>
    <w:p w:rsidR="0020384C" w:rsidRPr="007603D9" w:rsidRDefault="0020384C" w:rsidP="002038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84C" w:rsidRPr="007603D9" w:rsidRDefault="0020384C" w:rsidP="00203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384C" w:rsidRDefault="0042307A" w:rsidP="002038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Төрага</w:t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20384C">
        <w:rPr>
          <w:rFonts w:ascii="Times New Roman" w:hAnsi="Times New Roman"/>
          <w:sz w:val="24"/>
          <w:szCs w:val="24"/>
          <w:lang w:val="ky-KG"/>
        </w:rPr>
        <w:tab/>
      </w:r>
      <w:r w:rsidR="0020384C">
        <w:rPr>
          <w:rFonts w:ascii="Times New Roman" w:hAnsi="Times New Roman"/>
          <w:sz w:val="24"/>
          <w:szCs w:val="24"/>
          <w:lang w:val="ky-KG"/>
        </w:rPr>
        <w:tab/>
        <w:t xml:space="preserve">                              </w:t>
      </w:r>
      <w:r w:rsidR="0020384C">
        <w:rPr>
          <w:rFonts w:ascii="Times New Roman" w:hAnsi="Times New Roman"/>
          <w:b/>
          <w:sz w:val="28"/>
          <w:szCs w:val="28"/>
        </w:rPr>
        <w:t xml:space="preserve">А.У. </w:t>
      </w:r>
      <w:proofErr w:type="spellStart"/>
      <w:r w:rsidR="0020384C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:rsidR="00DD2907" w:rsidRDefault="0032368E"/>
    <w:sectPr w:rsidR="00DD2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02"/>
    <w:rsid w:val="00137A98"/>
    <w:rsid w:val="0020384C"/>
    <w:rsid w:val="002C5602"/>
    <w:rsid w:val="002D78F0"/>
    <w:rsid w:val="0032368E"/>
    <w:rsid w:val="0042307A"/>
    <w:rsid w:val="005D0870"/>
    <w:rsid w:val="009B5533"/>
    <w:rsid w:val="00B51D25"/>
    <w:rsid w:val="00C602E9"/>
    <w:rsid w:val="00D8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9B084-8381-4929-8DC4-A9EDF055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7A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 Sultan</dc:creator>
  <cp:keywords/>
  <dc:description/>
  <cp:lastModifiedBy>Moldobaeva E. Jazgul</cp:lastModifiedBy>
  <cp:revision>3</cp:revision>
  <cp:lastPrinted>2022-03-10T13:12:00Z</cp:lastPrinted>
  <dcterms:created xsi:type="dcterms:W3CDTF">2022-03-15T05:04:00Z</dcterms:created>
  <dcterms:modified xsi:type="dcterms:W3CDTF">2022-03-15T09:41:00Z</dcterms:modified>
</cp:coreProperties>
</file>